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ACD2" w14:textId="794CC68D" w:rsidR="003E5340" w:rsidRPr="004C450E" w:rsidRDefault="003E5340" w:rsidP="000E688B">
      <w:pPr>
        <w:spacing w:before="100" w:beforeAutospacing="1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BB7296">
        <w:rPr>
          <w:rFonts w:ascii="Verdana" w:eastAsia="Times New Roman" w:hAnsi="Verdana" w:cs="Times New Roman"/>
          <w:b/>
          <w:bCs/>
        </w:rPr>
        <w:t>Men: S</w:t>
      </w:r>
      <w:r w:rsidR="00607F82">
        <w:rPr>
          <w:rFonts w:ascii="Verdana" w:eastAsia="Times New Roman" w:hAnsi="Verdana" w:cs="Times New Roman"/>
          <w:b/>
          <w:bCs/>
        </w:rPr>
        <w:t>e</w:t>
      </w:r>
      <w:r w:rsidRPr="00BB7296">
        <w:rPr>
          <w:rFonts w:ascii="Verdana" w:eastAsia="Times New Roman" w:hAnsi="Verdana" w:cs="Times New Roman"/>
          <w:b/>
          <w:bCs/>
        </w:rPr>
        <w:t>ize</w:t>
      </w:r>
      <w:r w:rsidR="00A57810" w:rsidRPr="00BB7296">
        <w:rPr>
          <w:rFonts w:ascii="Verdana" w:eastAsia="Times New Roman" w:hAnsi="Verdana" w:cs="Times New Roman"/>
          <w:b/>
          <w:bCs/>
        </w:rPr>
        <w:t xml:space="preserve"> this</w:t>
      </w:r>
      <w:r w:rsidRPr="00BB7296">
        <w:rPr>
          <w:rFonts w:ascii="Verdana" w:eastAsia="Times New Roman" w:hAnsi="Verdana" w:cs="Times New Roman"/>
          <w:b/>
          <w:bCs/>
        </w:rPr>
        <w:t xml:space="preserve"> </w:t>
      </w:r>
      <w:r w:rsidR="000B7ED9" w:rsidRPr="00BB7296">
        <w:rPr>
          <w:rFonts w:ascii="Verdana" w:eastAsia="Times New Roman" w:hAnsi="Verdana" w:cs="Times New Roman"/>
          <w:b/>
          <w:bCs/>
        </w:rPr>
        <w:t>o</w:t>
      </w:r>
      <w:r w:rsidRPr="00BB7296">
        <w:rPr>
          <w:rFonts w:ascii="Verdana" w:eastAsia="Times New Roman" w:hAnsi="Verdana" w:cs="Times New Roman"/>
          <w:b/>
          <w:bCs/>
        </w:rPr>
        <w:t>pportunity and bring others with you!</w:t>
      </w:r>
    </w:p>
    <w:p w14:paraId="32403F8A" w14:textId="6611B33C" w:rsidR="003E5340" w:rsidRDefault="00436240" w:rsidP="003E5340">
      <w:pPr>
        <w:spacing w:before="100" w:beforeAutospacing="1" w:after="100" w:afterAutospacing="1"/>
        <w:contextualSpacing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As you enter</w:t>
      </w:r>
      <w:r w:rsidR="00256653">
        <w:rPr>
          <w:rFonts w:ascii="Verdana" w:eastAsia="Times New Roman" w:hAnsi="Verdana" w:cs="Times New Roman"/>
          <w:sz w:val="20"/>
          <w:szCs w:val="20"/>
        </w:rPr>
        <w:t xml:space="preserve"> a new year</w:t>
      </w:r>
      <w:r w:rsidR="003E5340">
        <w:rPr>
          <w:rFonts w:ascii="Verdana" w:eastAsia="Times New Roman" w:hAnsi="Verdana" w:cs="Times New Roman"/>
          <w:sz w:val="20"/>
          <w:szCs w:val="20"/>
        </w:rPr>
        <w:t>, take the</w:t>
      </w:r>
      <w:r w:rsidR="003E5340" w:rsidRPr="002159A9">
        <w:rPr>
          <w:rFonts w:ascii="Verdana" w:eastAsia="Times New Roman" w:hAnsi="Verdana" w:cs="Times New Roman"/>
          <w:sz w:val="20"/>
          <w:szCs w:val="20"/>
        </w:rPr>
        <w:t xml:space="preserve"> opportunity to learn from others and grow in virtue. </w:t>
      </w:r>
    </w:p>
    <w:p w14:paraId="65D24FB2" w14:textId="711AC66B" w:rsidR="003E5340" w:rsidRDefault="003E5340" w:rsidP="003E5340">
      <w:pPr>
        <w:spacing w:before="100" w:beforeAutospacing="1" w:after="100" w:afterAutospacing="1"/>
        <w:contextualSpacing/>
        <w:jc w:val="center"/>
        <w:rPr>
          <w:rFonts w:ascii="Verdana" w:eastAsia="Times New Roman" w:hAnsi="Verdana" w:cs="Times New Roman"/>
          <w:sz w:val="20"/>
          <w:szCs w:val="20"/>
        </w:rPr>
      </w:pPr>
      <w:r w:rsidRPr="002159A9">
        <w:rPr>
          <w:rFonts w:ascii="Verdana" w:eastAsia="Times New Roman" w:hAnsi="Verdana" w:cs="Times New Roman"/>
          <w:sz w:val="20"/>
          <w:szCs w:val="20"/>
        </w:rPr>
        <w:t>Stand with other men in the battle to reclaim our families and culture for the glory of God!</w:t>
      </w:r>
    </w:p>
    <w:p w14:paraId="2B3AE9D0" w14:textId="0E289C9E" w:rsidR="00E74760" w:rsidRDefault="00E74760" w:rsidP="003E5340">
      <w:pPr>
        <w:spacing w:before="100" w:beforeAutospacing="1" w:after="100" w:afterAutospacing="1"/>
        <w:contextualSpacing/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371FB3BD" w14:textId="77777777" w:rsidR="00E767AD" w:rsidRDefault="00E767AD" w:rsidP="00E767AD">
      <w:pPr>
        <w:jc w:val="center"/>
        <w:rPr>
          <w:rFonts w:ascii="Verdana" w:eastAsia="Times New Roman" w:hAnsi="Verdana"/>
        </w:rPr>
      </w:pPr>
      <w:r w:rsidRPr="00292DFA">
        <w:rPr>
          <w:rFonts w:ascii="Verdana" w:eastAsia="Times New Roman" w:hAnsi="Verdana"/>
        </w:rPr>
        <w:t>“For though we live in the world, we are not carrying on a worldly war.”</w:t>
      </w:r>
    </w:p>
    <w:p w14:paraId="563F25B6" w14:textId="77777777" w:rsidR="00E767AD" w:rsidRDefault="00E767AD" w:rsidP="00E767AD">
      <w:pPr>
        <w:jc w:val="center"/>
        <w:rPr>
          <w:rFonts w:ascii="Verdana" w:eastAsia="Times New Roman" w:hAnsi="Verdana"/>
          <w:i/>
          <w:iCs/>
          <w:sz w:val="16"/>
          <w:szCs w:val="16"/>
        </w:rPr>
      </w:pPr>
      <w:r w:rsidRPr="00797D41">
        <w:rPr>
          <w:rFonts w:ascii="Verdana" w:eastAsia="Times New Roman" w:hAnsi="Verdana"/>
          <w:i/>
          <w:iCs/>
          <w:sz w:val="16"/>
          <w:szCs w:val="16"/>
        </w:rPr>
        <w:t>2 Corinthians 10:3</w:t>
      </w:r>
    </w:p>
    <w:p w14:paraId="4F969EF8" w14:textId="77777777" w:rsidR="00E767AD" w:rsidRDefault="00E767AD" w:rsidP="00E767AD">
      <w:pPr>
        <w:jc w:val="center"/>
        <w:rPr>
          <w:rFonts w:ascii="Verdana" w:eastAsia="Times New Roman" w:hAnsi="Verdana"/>
          <w:i/>
          <w:iCs/>
          <w:sz w:val="16"/>
          <w:szCs w:val="16"/>
        </w:rPr>
      </w:pPr>
    </w:p>
    <w:p w14:paraId="605D607D" w14:textId="77777777" w:rsidR="00E767AD" w:rsidRDefault="00E767AD" w:rsidP="00E767AD">
      <w:pPr>
        <w:jc w:val="center"/>
        <w:rPr>
          <w:rFonts w:ascii="Verdana" w:eastAsia="Times New Roman" w:hAnsi="Verdana"/>
          <w:b/>
          <w:bCs/>
          <w:i/>
          <w:iCs/>
        </w:rPr>
      </w:pPr>
      <w:r w:rsidRPr="00C343C7">
        <w:rPr>
          <w:rFonts w:ascii="Verdana" w:eastAsia="Times New Roman" w:hAnsi="Verdana"/>
          <w:b/>
          <w:bCs/>
          <w:i/>
          <w:iCs/>
        </w:rPr>
        <w:t>Are You Ready?</w:t>
      </w:r>
    </w:p>
    <w:p w14:paraId="470D1AE3" w14:textId="77777777" w:rsidR="00E74760" w:rsidRDefault="00E74760" w:rsidP="003E5340">
      <w:pPr>
        <w:spacing w:before="100" w:beforeAutospacing="1" w:after="100" w:afterAutospacing="1"/>
        <w:contextualSpacing/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50485334" w14:textId="7500B565" w:rsidR="003E5340" w:rsidRDefault="002C1FB0" w:rsidP="00FB2523">
      <w:pPr>
        <w:contextualSpacing/>
        <w:jc w:val="center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noProof/>
          <w:sz w:val="20"/>
          <w:szCs w:val="20"/>
        </w:rPr>
        <w:drawing>
          <wp:inline distT="0" distB="0" distL="0" distR="0" wp14:anchorId="373BDB6D" wp14:editId="6FBE53B4">
            <wp:extent cx="1554480" cy="581114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M tight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28" cy="58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E5074" w14:textId="7F455167" w:rsidR="00660EF5" w:rsidRPr="006513DD" w:rsidRDefault="007250EB" w:rsidP="00FB2523">
      <w:pPr>
        <w:contextualSpacing/>
        <w:jc w:val="center"/>
        <w:rPr>
          <w:rFonts w:ascii="Verdana" w:eastAsia="Times New Roman" w:hAnsi="Verdana"/>
          <w:b/>
          <w:i/>
        </w:rPr>
      </w:pPr>
      <w:r w:rsidRPr="006513DD">
        <w:rPr>
          <w:rFonts w:ascii="Verdana" w:eastAsia="Times New Roman" w:hAnsi="Verdana"/>
          <w:b/>
          <w:i/>
        </w:rPr>
        <w:t>1</w:t>
      </w:r>
      <w:r w:rsidR="005E7D2E" w:rsidRPr="006513DD">
        <w:rPr>
          <w:rFonts w:ascii="Verdana" w:eastAsia="Times New Roman" w:hAnsi="Verdana"/>
          <w:b/>
          <w:i/>
        </w:rPr>
        <w:t>3</w:t>
      </w:r>
      <w:r w:rsidR="00B45B26" w:rsidRPr="006513DD">
        <w:rPr>
          <w:rFonts w:ascii="Verdana" w:eastAsia="Times New Roman" w:hAnsi="Verdana"/>
          <w:b/>
          <w:i/>
          <w:vertAlign w:val="superscript"/>
        </w:rPr>
        <w:t>th</w:t>
      </w:r>
      <w:r w:rsidR="00B45B26" w:rsidRPr="006513DD">
        <w:rPr>
          <w:rFonts w:ascii="Verdana" w:eastAsia="Times New Roman" w:hAnsi="Verdana"/>
          <w:b/>
          <w:i/>
        </w:rPr>
        <w:t xml:space="preserve"> Annual </w:t>
      </w:r>
    </w:p>
    <w:p w14:paraId="6DB6DC1A" w14:textId="3C458E8C" w:rsidR="00B45B26" w:rsidRPr="006513DD" w:rsidRDefault="00B45B26" w:rsidP="00FB2523">
      <w:pPr>
        <w:contextualSpacing/>
        <w:jc w:val="center"/>
        <w:rPr>
          <w:rFonts w:ascii="Verdana" w:eastAsia="Times New Roman" w:hAnsi="Verdana"/>
          <w:b/>
          <w:sz w:val="24"/>
          <w:szCs w:val="24"/>
        </w:rPr>
      </w:pPr>
      <w:r w:rsidRPr="006513DD">
        <w:rPr>
          <w:rFonts w:ascii="Verdana" w:eastAsia="Times New Roman" w:hAnsi="Verdana"/>
          <w:b/>
          <w:sz w:val="24"/>
          <w:szCs w:val="24"/>
        </w:rPr>
        <w:t>Tampa Bay Men’s Conference</w:t>
      </w:r>
    </w:p>
    <w:p w14:paraId="3D5F1FEF" w14:textId="3DF4D62A" w:rsidR="00F40B89" w:rsidRPr="003F4FA8" w:rsidRDefault="000B7ED9" w:rsidP="009704D8">
      <w:pPr>
        <w:ind w:left="2520" w:firstLine="360"/>
        <w:rPr>
          <w:rFonts w:ascii="Verdana" w:eastAsia="Times New Roman" w:hAnsi="Verdana"/>
          <w:sz w:val="10"/>
          <w:szCs w:val="10"/>
        </w:rPr>
      </w:pPr>
      <w:r w:rsidRPr="006513DD">
        <w:rPr>
          <w:rFonts w:ascii="Eras Demi ITC" w:eastAsia="Times New Roman" w:hAnsi="Eras Demi ITC"/>
          <w:sz w:val="24"/>
          <w:szCs w:val="24"/>
        </w:rPr>
        <w:t xml:space="preserve">  </w:t>
      </w:r>
      <w:r>
        <w:rPr>
          <w:rFonts w:ascii="Eras Demi ITC" w:eastAsia="Times New Roman" w:hAnsi="Eras Demi ITC"/>
        </w:rPr>
        <w:t xml:space="preserve"> </w:t>
      </w:r>
    </w:p>
    <w:p w14:paraId="09AFE7B3" w14:textId="129F9E98" w:rsidR="00834F43" w:rsidRDefault="002159A9" w:rsidP="00FB2523">
      <w:pPr>
        <w:contextualSpacing/>
        <w:jc w:val="center"/>
        <w:rPr>
          <w:rFonts w:ascii="Verdana" w:eastAsia="Times New Roman" w:hAnsi="Verdana"/>
          <w:sz w:val="20"/>
          <w:szCs w:val="20"/>
        </w:rPr>
      </w:pPr>
      <w:r w:rsidRPr="00A25F36">
        <w:rPr>
          <w:rFonts w:ascii="Verdana" w:eastAsia="Times New Roman" w:hAnsi="Verdana"/>
          <w:i/>
          <w:sz w:val="16"/>
          <w:szCs w:val="16"/>
        </w:rPr>
        <w:t>Featuring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="009704D8">
        <w:rPr>
          <w:rFonts w:ascii="Verdana" w:eastAsia="Times New Roman" w:hAnsi="Verdana"/>
          <w:sz w:val="20"/>
          <w:szCs w:val="20"/>
        </w:rPr>
        <w:t>Bishop David L. Toups</w:t>
      </w:r>
      <w:r w:rsidR="006B3425">
        <w:rPr>
          <w:rFonts w:ascii="Verdana" w:eastAsia="Times New Roman" w:hAnsi="Verdana"/>
          <w:sz w:val="20"/>
          <w:szCs w:val="20"/>
        </w:rPr>
        <w:t xml:space="preserve"> and </w:t>
      </w:r>
      <w:r w:rsidR="00F575E6">
        <w:rPr>
          <w:rFonts w:ascii="Verdana" w:eastAsia="Times New Roman" w:hAnsi="Verdana"/>
          <w:sz w:val="20"/>
          <w:szCs w:val="20"/>
        </w:rPr>
        <w:t>Fr. Dwight Longenecker</w:t>
      </w:r>
      <w:r w:rsidR="00796271">
        <w:rPr>
          <w:rFonts w:ascii="Verdana" w:eastAsia="Times New Roman" w:hAnsi="Verdana"/>
          <w:sz w:val="20"/>
          <w:szCs w:val="20"/>
        </w:rPr>
        <w:t xml:space="preserve"> </w:t>
      </w:r>
    </w:p>
    <w:p w14:paraId="7F9983EC" w14:textId="77777777" w:rsidR="00862323" w:rsidRPr="00862323" w:rsidRDefault="00862323" w:rsidP="00FB2523">
      <w:pPr>
        <w:contextualSpacing/>
        <w:jc w:val="center"/>
        <w:rPr>
          <w:rFonts w:ascii="Verdana" w:eastAsia="Times New Roman" w:hAnsi="Verdana"/>
          <w:b/>
          <w:sz w:val="10"/>
          <w:szCs w:val="10"/>
        </w:rPr>
      </w:pPr>
    </w:p>
    <w:p w14:paraId="3A908720" w14:textId="17494DED" w:rsidR="002159A9" w:rsidRPr="002159A9" w:rsidRDefault="00436240" w:rsidP="00FB2523">
      <w:pPr>
        <w:contextualSpacing/>
        <w:jc w:val="center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 xml:space="preserve">Saturday, </w:t>
      </w:r>
      <w:r w:rsidR="00796271">
        <w:rPr>
          <w:rFonts w:ascii="Verdana" w:eastAsia="Times New Roman" w:hAnsi="Verdana"/>
          <w:b/>
          <w:sz w:val="20"/>
          <w:szCs w:val="20"/>
        </w:rPr>
        <w:t>February</w:t>
      </w:r>
      <w:r>
        <w:rPr>
          <w:rFonts w:ascii="Verdana" w:eastAsia="Times New Roman" w:hAnsi="Verdana"/>
          <w:b/>
          <w:sz w:val="20"/>
          <w:szCs w:val="20"/>
        </w:rPr>
        <w:t xml:space="preserve"> </w:t>
      </w:r>
      <w:r w:rsidR="006B3425">
        <w:rPr>
          <w:rFonts w:ascii="Verdana" w:eastAsia="Times New Roman" w:hAnsi="Verdana"/>
          <w:b/>
          <w:sz w:val="20"/>
          <w:szCs w:val="20"/>
        </w:rPr>
        <w:t>2</w:t>
      </w:r>
      <w:r w:rsidR="005E7D2E">
        <w:rPr>
          <w:rFonts w:ascii="Verdana" w:eastAsia="Times New Roman" w:hAnsi="Verdana"/>
          <w:b/>
          <w:sz w:val="20"/>
          <w:szCs w:val="20"/>
        </w:rPr>
        <w:t>5</w:t>
      </w:r>
      <w:r w:rsidR="00FE2514">
        <w:rPr>
          <w:rFonts w:ascii="Verdana" w:eastAsia="Times New Roman" w:hAnsi="Verdana"/>
          <w:b/>
          <w:sz w:val="20"/>
          <w:szCs w:val="20"/>
        </w:rPr>
        <w:t>, 202</w:t>
      </w:r>
      <w:r w:rsidR="005E7D2E">
        <w:rPr>
          <w:rFonts w:ascii="Verdana" w:eastAsia="Times New Roman" w:hAnsi="Verdana"/>
          <w:b/>
          <w:sz w:val="20"/>
          <w:szCs w:val="20"/>
        </w:rPr>
        <w:t>3</w:t>
      </w:r>
    </w:p>
    <w:p w14:paraId="559CA719" w14:textId="77777777" w:rsidR="002159A9" w:rsidRDefault="002159A9" w:rsidP="00FB2523">
      <w:pPr>
        <w:contextualSpacing/>
        <w:jc w:val="center"/>
        <w:rPr>
          <w:rFonts w:ascii="Verdana" w:eastAsia="Times New Roman" w:hAnsi="Verdana"/>
          <w:sz w:val="20"/>
          <w:szCs w:val="20"/>
        </w:rPr>
      </w:pPr>
      <w:r w:rsidRPr="00C10188">
        <w:rPr>
          <w:rFonts w:ascii="Verdana" w:hAnsi="Verdana"/>
          <w:sz w:val="20"/>
          <w:szCs w:val="20"/>
        </w:rPr>
        <w:t>Higgins Hall</w:t>
      </w:r>
      <w:r>
        <w:rPr>
          <w:rFonts w:ascii="Verdana" w:hAnsi="Verdana"/>
          <w:sz w:val="20"/>
          <w:szCs w:val="20"/>
        </w:rPr>
        <w:t xml:space="preserve"> at </w:t>
      </w:r>
      <w:r w:rsidRPr="00C10188">
        <w:rPr>
          <w:rStyle w:val="fn"/>
          <w:rFonts w:ascii="Verdana" w:hAnsi="Verdana"/>
          <w:sz w:val="20"/>
          <w:szCs w:val="20"/>
        </w:rPr>
        <w:t>St Lawrence Catholic</w:t>
      </w:r>
      <w:r>
        <w:rPr>
          <w:rStyle w:val="fn"/>
          <w:rFonts w:ascii="Verdana" w:hAnsi="Verdana"/>
          <w:sz w:val="20"/>
          <w:szCs w:val="20"/>
        </w:rPr>
        <w:t xml:space="preserve"> </w:t>
      </w:r>
      <w:r w:rsidRPr="00C10188">
        <w:rPr>
          <w:rStyle w:val="fn"/>
          <w:rFonts w:ascii="Verdana" w:hAnsi="Verdana"/>
          <w:sz w:val="20"/>
          <w:szCs w:val="20"/>
        </w:rPr>
        <w:t>Church</w:t>
      </w:r>
      <w:r w:rsidRPr="00C10188">
        <w:rPr>
          <w:rStyle w:val="street-address"/>
          <w:rFonts w:ascii="Verdana" w:hAnsi="Verdana"/>
          <w:sz w:val="20"/>
          <w:szCs w:val="20"/>
        </w:rPr>
        <w:t xml:space="preserve">, </w:t>
      </w:r>
      <w:r w:rsidRPr="00C10188">
        <w:rPr>
          <w:rStyle w:val="locality"/>
          <w:rFonts w:ascii="Verdana" w:hAnsi="Verdana"/>
          <w:sz w:val="20"/>
          <w:szCs w:val="20"/>
        </w:rPr>
        <w:t>Tampa</w:t>
      </w:r>
    </w:p>
    <w:p w14:paraId="34456B05" w14:textId="77777777" w:rsidR="008204DF" w:rsidRDefault="008204DF" w:rsidP="00FB2523">
      <w:pPr>
        <w:contextualSpacing/>
        <w:jc w:val="center"/>
        <w:rPr>
          <w:rFonts w:ascii="Verdana" w:hAnsi="Verdana"/>
          <w:sz w:val="20"/>
          <w:szCs w:val="20"/>
        </w:rPr>
      </w:pPr>
    </w:p>
    <w:p w14:paraId="5F8A40F9" w14:textId="3C701E41" w:rsidR="002159A9" w:rsidRPr="00C10188" w:rsidRDefault="008C77AE" w:rsidP="00FB2523">
      <w:pPr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Tickets are</w:t>
      </w:r>
      <w:r w:rsidR="00957992">
        <w:rPr>
          <w:rFonts w:ascii="Verdana" w:hAnsi="Verdana"/>
          <w:sz w:val="20"/>
          <w:szCs w:val="20"/>
        </w:rPr>
        <w:t xml:space="preserve"> $</w:t>
      </w:r>
      <w:r w:rsidR="00055868">
        <w:rPr>
          <w:rFonts w:ascii="Verdana" w:hAnsi="Verdana"/>
          <w:sz w:val="20"/>
          <w:szCs w:val="20"/>
        </w:rPr>
        <w:t>6</w:t>
      </w:r>
      <w:r w:rsidR="00957992">
        <w:rPr>
          <w:rFonts w:ascii="Verdana" w:hAnsi="Verdana"/>
          <w:sz w:val="20"/>
          <w:szCs w:val="20"/>
        </w:rPr>
        <w:t>0 per person with</w:t>
      </w:r>
      <w:r w:rsidR="00055868">
        <w:rPr>
          <w:rFonts w:ascii="Verdana" w:hAnsi="Verdana"/>
          <w:sz w:val="20"/>
          <w:szCs w:val="20"/>
        </w:rPr>
        <w:t xml:space="preserve"> a special 2 for 1</w:t>
      </w:r>
      <w:r w:rsidR="002159A9">
        <w:rPr>
          <w:rFonts w:ascii="Verdana" w:hAnsi="Verdana"/>
          <w:sz w:val="20"/>
          <w:szCs w:val="20"/>
        </w:rPr>
        <w:t xml:space="preserve"> Father/Son</w:t>
      </w:r>
      <w:r w:rsidR="00957992">
        <w:rPr>
          <w:rFonts w:ascii="Verdana" w:hAnsi="Verdana"/>
          <w:sz w:val="20"/>
          <w:szCs w:val="20"/>
        </w:rPr>
        <w:t xml:space="preserve"> combo</w:t>
      </w:r>
    </w:p>
    <w:p w14:paraId="218AE870" w14:textId="77777777" w:rsidR="008204DF" w:rsidRPr="007C57C8" w:rsidRDefault="008204DF" w:rsidP="008204DF">
      <w:pPr>
        <w:contextualSpacing/>
        <w:jc w:val="center"/>
        <w:rPr>
          <w:rFonts w:ascii="Verdana" w:hAnsi="Verdana"/>
          <w:i/>
          <w:sz w:val="18"/>
          <w:szCs w:val="18"/>
        </w:rPr>
      </w:pPr>
      <w:r w:rsidRPr="007C57C8">
        <w:rPr>
          <w:rFonts w:ascii="Verdana" w:hAnsi="Verdana"/>
          <w:i/>
          <w:sz w:val="18"/>
          <w:szCs w:val="18"/>
        </w:rPr>
        <w:t>Tickets include lunch</w:t>
      </w:r>
      <w:r>
        <w:rPr>
          <w:rFonts w:ascii="Verdana" w:hAnsi="Verdana"/>
          <w:i/>
          <w:sz w:val="18"/>
          <w:szCs w:val="18"/>
        </w:rPr>
        <w:t xml:space="preserve"> and </w:t>
      </w:r>
      <w:r w:rsidRPr="007C57C8">
        <w:rPr>
          <w:rFonts w:ascii="Verdana" w:hAnsi="Verdana"/>
          <w:i/>
          <w:sz w:val="18"/>
          <w:szCs w:val="18"/>
        </w:rPr>
        <w:t>free parking</w:t>
      </w:r>
    </w:p>
    <w:p w14:paraId="0D3605AD" w14:textId="050A68F8" w:rsidR="001D4EB2" w:rsidRPr="0060605B" w:rsidRDefault="002159A9" w:rsidP="0060605B">
      <w:pPr>
        <w:contextualSpacing/>
        <w:jc w:val="center"/>
        <w:rPr>
          <w:rFonts w:ascii="Verdana" w:hAnsi="Verdana"/>
          <w:color w:val="0000FF"/>
          <w:sz w:val="20"/>
          <w:szCs w:val="20"/>
          <w:u w:val="single"/>
        </w:rPr>
      </w:pPr>
      <w:r w:rsidRPr="00C10188">
        <w:rPr>
          <w:rFonts w:ascii="Verdana" w:hAnsi="Verdana"/>
          <w:sz w:val="20"/>
          <w:szCs w:val="20"/>
        </w:rPr>
        <w:t xml:space="preserve">For tickets or more information visit </w:t>
      </w:r>
      <w:hyperlink r:id="rId6" w:history="1">
        <w:r w:rsidR="007C57C8">
          <w:rPr>
            <w:rStyle w:val="Hyperlink"/>
            <w:rFonts w:ascii="Verdana" w:hAnsi="Verdana"/>
            <w:sz w:val="20"/>
            <w:szCs w:val="20"/>
          </w:rPr>
          <w:t>S</w:t>
        </w:r>
        <w:r w:rsidR="007C57C8" w:rsidRPr="007B1612">
          <w:rPr>
            <w:rStyle w:val="Hyperlink"/>
            <w:rFonts w:ascii="Verdana" w:hAnsi="Verdana"/>
            <w:sz w:val="20"/>
            <w:szCs w:val="20"/>
          </w:rPr>
          <w:t>uncoast</w:t>
        </w:r>
        <w:r w:rsidR="007C57C8">
          <w:rPr>
            <w:rStyle w:val="Hyperlink"/>
            <w:rFonts w:ascii="Verdana" w:hAnsi="Verdana"/>
            <w:sz w:val="20"/>
            <w:szCs w:val="20"/>
          </w:rPr>
          <w:t>C</w:t>
        </w:r>
        <w:r w:rsidR="007C57C8" w:rsidRPr="007B1612">
          <w:rPr>
            <w:rStyle w:val="Hyperlink"/>
            <w:rFonts w:ascii="Verdana" w:hAnsi="Verdana"/>
            <w:sz w:val="20"/>
            <w:szCs w:val="20"/>
          </w:rPr>
          <w:t>atholic</w:t>
        </w:r>
        <w:r w:rsidR="007C57C8">
          <w:rPr>
            <w:rStyle w:val="Hyperlink"/>
            <w:rFonts w:ascii="Verdana" w:hAnsi="Verdana"/>
            <w:sz w:val="20"/>
            <w:szCs w:val="20"/>
          </w:rPr>
          <w:t>M</w:t>
        </w:r>
        <w:r w:rsidR="007C57C8" w:rsidRPr="007B1612">
          <w:rPr>
            <w:rStyle w:val="Hyperlink"/>
            <w:rFonts w:ascii="Verdana" w:hAnsi="Verdana"/>
            <w:sz w:val="20"/>
            <w:szCs w:val="20"/>
          </w:rPr>
          <w:t>inistries.com</w:t>
        </w:r>
      </w:hyperlink>
    </w:p>
    <w:sectPr w:rsidR="001D4EB2" w:rsidRPr="00606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F545A"/>
    <w:multiLevelType w:val="hybridMultilevel"/>
    <w:tmpl w:val="D2EE9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86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A9"/>
    <w:rsid w:val="00022C8A"/>
    <w:rsid w:val="00034184"/>
    <w:rsid w:val="00052BB3"/>
    <w:rsid w:val="00055868"/>
    <w:rsid w:val="00060A89"/>
    <w:rsid w:val="00073B0D"/>
    <w:rsid w:val="000B7ED9"/>
    <w:rsid w:val="000C5BBD"/>
    <w:rsid w:val="000E688B"/>
    <w:rsid w:val="001543E6"/>
    <w:rsid w:val="00177638"/>
    <w:rsid w:val="00191792"/>
    <w:rsid w:val="001D4EB2"/>
    <w:rsid w:val="0021412B"/>
    <w:rsid w:val="002159A9"/>
    <w:rsid w:val="002221E2"/>
    <w:rsid w:val="00226FE1"/>
    <w:rsid w:val="00256653"/>
    <w:rsid w:val="00292049"/>
    <w:rsid w:val="002C1FB0"/>
    <w:rsid w:val="002D3377"/>
    <w:rsid w:val="003540EC"/>
    <w:rsid w:val="003E36C5"/>
    <w:rsid w:val="003E5340"/>
    <w:rsid w:val="003F4FA8"/>
    <w:rsid w:val="003F5F52"/>
    <w:rsid w:val="00436240"/>
    <w:rsid w:val="00447C6D"/>
    <w:rsid w:val="00485318"/>
    <w:rsid w:val="004C450E"/>
    <w:rsid w:val="0050204F"/>
    <w:rsid w:val="005046D9"/>
    <w:rsid w:val="005552CB"/>
    <w:rsid w:val="00595236"/>
    <w:rsid w:val="005E7D2E"/>
    <w:rsid w:val="005F0D50"/>
    <w:rsid w:val="005F17D5"/>
    <w:rsid w:val="00604992"/>
    <w:rsid w:val="0060605B"/>
    <w:rsid w:val="00607F82"/>
    <w:rsid w:val="0064291E"/>
    <w:rsid w:val="006513DD"/>
    <w:rsid w:val="00660EF5"/>
    <w:rsid w:val="00692CE6"/>
    <w:rsid w:val="006A5114"/>
    <w:rsid w:val="006B3425"/>
    <w:rsid w:val="006B4694"/>
    <w:rsid w:val="006F3EA1"/>
    <w:rsid w:val="007250EB"/>
    <w:rsid w:val="00754EB1"/>
    <w:rsid w:val="00756262"/>
    <w:rsid w:val="007767F3"/>
    <w:rsid w:val="00796271"/>
    <w:rsid w:val="007C57C8"/>
    <w:rsid w:val="00804FB4"/>
    <w:rsid w:val="008204DF"/>
    <w:rsid w:val="00834F43"/>
    <w:rsid w:val="00851E32"/>
    <w:rsid w:val="00862323"/>
    <w:rsid w:val="008A15CF"/>
    <w:rsid w:val="008C77AE"/>
    <w:rsid w:val="00957992"/>
    <w:rsid w:val="009704D8"/>
    <w:rsid w:val="009868FF"/>
    <w:rsid w:val="009C6B63"/>
    <w:rsid w:val="009D108F"/>
    <w:rsid w:val="00A25F36"/>
    <w:rsid w:val="00A3099A"/>
    <w:rsid w:val="00A57810"/>
    <w:rsid w:val="00B40A63"/>
    <w:rsid w:val="00B43D80"/>
    <w:rsid w:val="00B45B26"/>
    <w:rsid w:val="00B54F1C"/>
    <w:rsid w:val="00BB7296"/>
    <w:rsid w:val="00BC22A4"/>
    <w:rsid w:val="00BC619E"/>
    <w:rsid w:val="00C61AA2"/>
    <w:rsid w:val="00C6291A"/>
    <w:rsid w:val="00D42ACA"/>
    <w:rsid w:val="00D90EFA"/>
    <w:rsid w:val="00D91173"/>
    <w:rsid w:val="00DC61AB"/>
    <w:rsid w:val="00DF1596"/>
    <w:rsid w:val="00E44487"/>
    <w:rsid w:val="00E676E9"/>
    <w:rsid w:val="00E74760"/>
    <w:rsid w:val="00E767AD"/>
    <w:rsid w:val="00E8083E"/>
    <w:rsid w:val="00E9404B"/>
    <w:rsid w:val="00E946BB"/>
    <w:rsid w:val="00EC2B91"/>
    <w:rsid w:val="00EF17F5"/>
    <w:rsid w:val="00F40B89"/>
    <w:rsid w:val="00F575E6"/>
    <w:rsid w:val="00F67EB4"/>
    <w:rsid w:val="00F93BDF"/>
    <w:rsid w:val="00FB2523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659D"/>
  <w15:docId w15:val="{7DB08AE7-8DE5-4058-9AC7-9BDE826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6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59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59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159A9"/>
    <w:rPr>
      <w:b/>
      <w:bCs/>
    </w:rPr>
  </w:style>
  <w:style w:type="character" w:styleId="Emphasis">
    <w:name w:val="Emphasis"/>
    <w:basedOn w:val="DefaultParagraphFont"/>
    <w:uiPriority w:val="20"/>
    <w:qFormat/>
    <w:rsid w:val="002159A9"/>
    <w:rPr>
      <w:i/>
      <w:iCs/>
    </w:rPr>
  </w:style>
  <w:style w:type="character" w:customStyle="1" w:styleId="fn">
    <w:name w:val="fn"/>
    <w:basedOn w:val="DefaultParagraphFont"/>
    <w:rsid w:val="002159A9"/>
  </w:style>
  <w:style w:type="character" w:customStyle="1" w:styleId="street-address">
    <w:name w:val="street-address"/>
    <w:basedOn w:val="DefaultParagraphFont"/>
    <w:rsid w:val="002159A9"/>
  </w:style>
  <w:style w:type="character" w:customStyle="1" w:styleId="locality">
    <w:name w:val="locality"/>
    <w:basedOn w:val="DefaultParagraphFont"/>
    <w:rsid w:val="002159A9"/>
  </w:style>
  <w:style w:type="paragraph" w:styleId="BalloonText">
    <w:name w:val="Balloon Text"/>
    <w:basedOn w:val="Normal"/>
    <w:link w:val="BalloonTextChar"/>
    <w:uiPriority w:val="99"/>
    <w:semiHidden/>
    <w:unhideWhenUsed/>
    <w:rsid w:val="00022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coastcatholicministri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Taormina</dc:creator>
  <cp:lastModifiedBy>Terry Taormina</cp:lastModifiedBy>
  <cp:revision>3</cp:revision>
  <cp:lastPrinted>2017-11-05T14:51:00Z</cp:lastPrinted>
  <dcterms:created xsi:type="dcterms:W3CDTF">2022-11-15T16:54:00Z</dcterms:created>
  <dcterms:modified xsi:type="dcterms:W3CDTF">2022-11-15T16:54:00Z</dcterms:modified>
</cp:coreProperties>
</file>